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AC" w:rsidRDefault="00DB72AC" w:rsidP="00DB72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Harmonogram egzaminów ustnych (</w:t>
      </w:r>
      <w:proofErr w:type="spellStart"/>
      <w:r w:rsidR="0036160E" w:rsidRPr="0036160E">
        <w:rPr>
          <w:rFonts w:ascii="Times New Roman" w:hAnsi="Times New Roman"/>
          <w:b/>
          <w:color w:val="FF0000"/>
          <w:sz w:val="28"/>
          <w:szCs w:val="28"/>
        </w:rPr>
        <w:t>online</w:t>
      </w:r>
      <w:proofErr w:type="spellEnd"/>
      <w:r w:rsidR="0036160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stacjonarnie) w liceum ogólnokształcącym</w:t>
      </w:r>
      <w:r w:rsidRPr="00145AD4">
        <w:rPr>
          <w:rFonts w:ascii="Times New Roman" w:hAnsi="Times New Roman"/>
          <w:b/>
          <w:sz w:val="28"/>
          <w:szCs w:val="28"/>
        </w:rPr>
        <w:t xml:space="preserve"> dla dorosłych w</w:t>
      </w:r>
      <w:r>
        <w:rPr>
          <w:rFonts w:ascii="Times New Roman" w:hAnsi="Times New Roman"/>
          <w:b/>
          <w:sz w:val="28"/>
          <w:szCs w:val="28"/>
        </w:rPr>
        <w:t xml:space="preserve"> II semestrze roku szkolnego 2019/20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1893"/>
        <w:gridCol w:w="1893"/>
        <w:gridCol w:w="1893"/>
        <w:gridCol w:w="1893"/>
      </w:tblGrid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Data/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klasa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I LO B z.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sem. I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I LO A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sem. II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II LO A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sem. IV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II LO B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sem. IV</w:t>
            </w: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15.06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124">
              <w:rPr>
                <w:rFonts w:ascii="Times New Roman" w:hAnsi="Times New Roman"/>
                <w:sz w:val="28"/>
                <w:szCs w:val="28"/>
              </w:rPr>
              <w:t>pon</w:t>
            </w:r>
            <w:proofErr w:type="spellEnd"/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Biologia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LB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Fizyka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BS</w:t>
            </w:r>
          </w:p>
        </w:tc>
        <w:tc>
          <w:tcPr>
            <w:tcW w:w="1893" w:type="dxa"/>
          </w:tcPr>
          <w:p w:rsidR="0036160E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WOS</w:t>
            </w:r>
          </w:p>
          <w:p w:rsidR="00DB72AC" w:rsidRPr="00944124" w:rsidRDefault="0036160E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KZ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ang.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MJ/RJ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16.06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wt</w:t>
            </w:r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Chemia</w:t>
            </w:r>
          </w:p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A F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Podst. przed.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KZ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Historia R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DB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17.06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śr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Geografia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KZ</w:t>
            </w:r>
            <w:r w:rsidRPr="00944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Chemia</w:t>
            </w:r>
          </w:p>
          <w:p w:rsidR="00DB72AC" w:rsidRPr="00175CEE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AF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Historia R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DB</w:t>
            </w:r>
          </w:p>
        </w:tc>
        <w:tc>
          <w:tcPr>
            <w:tcW w:w="1893" w:type="dxa"/>
          </w:tcPr>
          <w:p w:rsidR="0036160E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polski</w:t>
            </w:r>
          </w:p>
          <w:p w:rsidR="0036160E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KKr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18.06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124">
              <w:rPr>
                <w:rFonts w:ascii="Times New Roman" w:hAnsi="Times New Roman"/>
                <w:sz w:val="28"/>
                <w:szCs w:val="28"/>
              </w:rPr>
              <w:t>czw</w:t>
            </w:r>
            <w:proofErr w:type="spellEnd"/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ang.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MJ/RJ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Biologia</w:t>
            </w:r>
          </w:p>
          <w:p w:rsidR="00944124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LB </w:t>
            </w:r>
          </w:p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Przyroda </w:t>
            </w:r>
          </w:p>
          <w:p w:rsidR="00DB72AC" w:rsidRPr="00944124" w:rsidRDefault="00944124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AF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19.06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pi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Matematyka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AF</w:t>
            </w:r>
          </w:p>
        </w:tc>
        <w:tc>
          <w:tcPr>
            <w:tcW w:w="1893" w:type="dxa"/>
          </w:tcPr>
          <w:p w:rsidR="0036160E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Geografia </w:t>
            </w:r>
          </w:p>
          <w:p w:rsidR="00DB72AC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KZ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polski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KKr</w:t>
            </w:r>
          </w:p>
        </w:tc>
        <w:tc>
          <w:tcPr>
            <w:tcW w:w="1893" w:type="dxa"/>
          </w:tcPr>
          <w:p w:rsidR="0036160E" w:rsidRPr="00944124" w:rsidRDefault="0036160E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ang.</w:t>
            </w:r>
          </w:p>
          <w:p w:rsidR="00DB72AC" w:rsidRPr="00944124" w:rsidRDefault="0036160E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</w:t>
            </w:r>
            <w:r w:rsidR="007173DF">
              <w:rPr>
                <w:rFonts w:ascii="Times New Roman" w:hAnsi="Times New Roman"/>
                <w:color w:val="FF0000"/>
                <w:sz w:val="28"/>
                <w:szCs w:val="28"/>
              </w:rPr>
              <w:t>M</w:t>
            </w: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/RJ</w:t>
            </w: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22.06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124">
              <w:rPr>
                <w:rFonts w:ascii="Times New Roman" w:hAnsi="Times New Roman"/>
                <w:sz w:val="28"/>
                <w:szCs w:val="28"/>
              </w:rPr>
              <w:t>pon</w:t>
            </w:r>
            <w:proofErr w:type="spellEnd"/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polski</w:t>
            </w:r>
          </w:p>
          <w:p w:rsidR="00DB72AC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JCz 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 Historia </w:t>
            </w:r>
          </w:p>
          <w:p w:rsidR="00175CEE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AB</w:t>
            </w:r>
          </w:p>
          <w:p w:rsidR="00175CEE" w:rsidRPr="00944124" w:rsidRDefault="00175CEE" w:rsidP="00175CEE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Fizyka</w:t>
            </w:r>
          </w:p>
          <w:p w:rsidR="00175CEE" w:rsidRPr="00944124" w:rsidRDefault="00175CEE" w:rsidP="00175CEE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BS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Matematyka R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AF</w:t>
            </w:r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Matematyka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R</w:t>
            </w:r>
          </w:p>
          <w:p w:rsidR="00DB72AC" w:rsidRPr="00944124" w:rsidRDefault="00944124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AWę</w:t>
            </w: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24.06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Historia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DB</w:t>
            </w:r>
          </w:p>
          <w:p w:rsidR="00944124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ang</w:t>
            </w:r>
            <w:r w:rsidR="00944124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4F15BD" w:rsidRDefault="00175CEE" w:rsidP="004F15BD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MJ</w:t>
            </w:r>
            <w:r w:rsidR="004F15BD"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4F15BD" w:rsidRDefault="004F15BD" w:rsidP="004F15BD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F15BD" w:rsidRPr="00944124" w:rsidRDefault="004F15BD" w:rsidP="004F15BD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J. polski</w:t>
            </w:r>
          </w:p>
          <w:p w:rsidR="004F15BD" w:rsidRPr="00944124" w:rsidRDefault="004F15BD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KKr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25.06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4124">
              <w:rPr>
                <w:rFonts w:ascii="Times New Roman" w:hAnsi="Times New Roman"/>
                <w:sz w:val="28"/>
                <w:szCs w:val="28"/>
              </w:rPr>
              <w:t>czw</w:t>
            </w:r>
            <w:proofErr w:type="spellEnd"/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944124" w:rsidRPr="00944124" w:rsidRDefault="00944124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WOS</w:t>
            </w:r>
          </w:p>
          <w:p w:rsidR="00DB72AC" w:rsidRPr="00944124" w:rsidRDefault="00944124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KZ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Matematyka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EK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Informatyka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BS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72AC" w:rsidRPr="00944124" w:rsidTr="00665976">
        <w:tc>
          <w:tcPr>
            <w:tcW w:w="1892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26.06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pi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Podst. przed.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 xml:space="preserve">AWę 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Informatyka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sz w:val="28"/>
                <w:szCs w:val="28"/>
              </w:rPr>
              <w:t>BS</w:t>
            </w: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>Przyroda</w:t>
            </w:r>
          </w:p>
          <w:p w:rsidR="00DB72AC" w:rsidRPr="00944124" w:rsidRDefault="00DB72AC" w:rsidP="00944124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r w:rsidRPr="009441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AF</w:t>
            </w:r>
          </w:p>
        </w:tc>
      </w:tr>
    </w:tbl>
    <w:p w:rsidR="00DB72AC" w:rsidRPr="00944124" w:rsidRDefault="00DB72AC" w:rsidP="00944124">
      <w:pPr>
        <w:pStyle w:val="Bezodstpw"/>
        <w:rPr>
          <w:rFonts w:ascii="Times New Roman" w:hAnsi="Times New Roman"/>
          <w:sz w:val="28"/>
          <w:szCs w:val="28"/>
        </w:rPr>
      </w:pPr>
    </w:p>
    <w:p w:rsidR="009C45EE" w:rsidRPr="00944124" w:rsidRDefault="004F15BD" w:rsidP="00944124">
      <w:pPr>
        <w:pStyle w:val="Bezodstpw"/>
        <w:rPr>
          <w:rFonts w:ascii="Times New Roman" w:hAnsi="Times New Roman"/>
          <w:sz w:val="28"/>
          <w:szCs w:val="28"/>
        </w:rPr>
      </w:pPr>
    </w:p>
    <w:sectPr w:rsidR="009C45EE" w:rsidRPr="00944124" w:rsidSect="0001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B72AC"/>
    <w:rsid w:val="00175CEE"/>
    <w:rsid w:val="0036160E"/>
    <w:rsid w:val="004F15BD"/>
    <w:rsid w:val="005857C0"/>
    <w:rsid w:val="007173DF"/>
    <w:rsid w:val="00944124"/>
    <w:rsid w:val="009B3EBE"/>
    <w:rsid w:val="00B927FB"/>
    <w:rsid w:val="00C43C55"/>
    <w:rsid w:val="00D13F7A"/>
    <w:rsid w:val="00D55237"/>
    <w:rsid w:val="00DB72AC"/>
    <w:rsid w:val="00DE0CC4"/>
    <w:rsid w:val="00E9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2A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1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9</cp:revision>
  <dcterms:created xsi:type="dcterms:W3CDTF">2020-05-27T19:27:00Z</dcterms:created>
  <dcterms:modified xsi:type="dcterms:W3CDTF">2020-06-05T19:32:00Z</dcterms:modified>
</cp:coreProperties>
</file>